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C56C17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от</w:t>
      </w:r>
      <w:r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№_______</w:t>
      </w:r>
    </w:p>
    <w:p w:rsidR="00C56C17" w:rsidRDefault="00C56C17" w:rsidP="00C56C1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п.г.т. Звёздный</w:t>
      </w:r>
    </w:p>
    <w:p w:rsidR="00C56C17" w:rsidRDefault="00C56C17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E160CD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C56C17" w:rsidRPr="00E160CD" w:rsidRDefault="00C56C17" w:rsidP="009C7F8F">
            <w:pPr>
              <w:jc w:val="both"/>
              <w:rPr>
                <w:sz w:val="22"/>
                <w:szCs w:val="22"/>
              </w:rPr>
            </w:pPr>
            <w:r w:rsidRPr="00E160CD">
              <w:rPr>
                <w:sz w:val="22"/>
                <w:szCs w:val="22"/>
              </w:rPr>
              <w:t>«</w:t>
            </w:r>
            <w:r w:rsidR="009C7F8F" w:rsidRPr="00E160CD">
              <w:rPr>
                <w:sz w:val="22"/>
                <w:szCs w:val="22"/>
              </w:rPr>
              <w:t>О введении режима «Чрезвычайная ситуация» на территории Звёзднинского муниципального образования</w:t>
            </w:r>
            <w:r w:rsidRPr="00E160CD">
              <w:rPr>
                <w:sz w:val="22"/>
                <w:szCs w:val="22"/>
              </w:rPr>
              <w:t>"</w:t>
            </w:r>
          </w:p>
        </w:tc>
      </w:tr>
    </w:tbl>
    <w:p w:rsidR="00C56C17" w:rsidRPr="00B302AC" w:rsidRDefault="00B302AC" w:rsidP="00B302AC">
      <w:pPr>
        <w:ind w:firstLine="709"/>
        <w:jc w:val="both"/>
        <w:rPr>
          <w:sz w:val="24"/>
          <w:szCs w:val="24"/>
        </w:rPr>
      </w:pPr>
      <w:r w:rsidRPr="00B302AC">
        <w:rPr>
          <w:sz w:val="24"/>
          <w:szCs w:val="24"/>
        </w:rPr>
        <w:t xml:space="preserve"> </w:t>
      </w:r>
      <w:r w:rsidRPr="00B302AC">
        <w:rPr>
          <w:sz w:val="22"/>
          <w:szCs w:val="22"/>
        </w:rPr>
        <w:t xml:space="preserve">В связи </w:t>
      </w:r>
      <w:r>
        <w:rPr>
          <w:sz w:val="22"/>
          <w:szCs w:val="22"/>
        </w:rPr>
        <w:t xml:space="preserve">с аварийным отключением электрической энергии  </w:t>
      </w:r>
      <w:r w:rsidRPr="00B302AC">
        <w:rPr>
          <w:sz w:val="22"/>
          <w:szCs w:val="22"/>
        </w:rPr>
        <w:t xml:space="preserve">на территории </w:t>
      </w:r>
      <w:r>
        <w:rPr>
          <w:sz w:val="22"/>
          <w:szCs w:val="22"/>
        </w:rPr>
        <w:t xml:space="preserve">Звёзднинского </w:t>
      </w:r>
      <w:r w:rsidRPr="00B302AC">
        <w:rPr>
          <w:sz w:val="22"/>
          <w:szCs w:val="22"/>
        </w:rPr>
        <w:t>муниципального образования</w:t>
      </w:r>
      <w:r>
        <w:rPr>
          <w:sz w:val="22"/>
          <w:szCs w:val="22"/>
        </w:rPr>
        <w:t xml:space="preserve"> (п. Звёздный, ул. Солнечная, ул. Вавилова</w:t>
      </w:r>
      <w:r w:rsidRPr="00B302AC">
        <w:rPr>
          <w:sz w:val="22"/>
          <w:szCs w:val="22"/>
        </w:rPr>
        <w:t>), на основании Федерального закона от 21.12.</w:t>
      </w:r>
      <w:smartTag w:uri="urn:schemas-microsoft-com:office:smarttags" w:element="metricconverter">
        <w:smartTagPr>
          <w:attr w:name="ProductID" w:val="1994 г"/>
        </w:smartTagPr>
        <w:r w:rsidRPr="00B302AC">
          <w:rPr>
            <w:sz w:val="22"/>
            <w:szCs w:val="22"/>
          </w:rPr>
          <w:t>1994 г</w:t>
        </w:r>
      </w:smartTag>
      <w:r w:rsidRPr="00B302AC">
        <w:rPr>
          <w:sz w:val="22"/>
          <w:szCs w:val="22"/>
        </w:rPr>
        <w:t>. № 68-ФЗ «О защите населения и территорий от чрезвычайных ситуаций природного и техногенного характера»,</w:t>
      </w:r>
      <w:r>
        <w:rPr>
          <w:sz w:val="22"/>
          <w:szCs w:val="22"/>
        </w:rPr>
        <w:t xml:space="preserve"> Постановления Правительства РФ от 30 декабря 2003 года № 794 «О единой государственной системе предупреждения и ликвидации  чрезвычайной ситуаций», Приказа Министерства Российской Федерации по делам гражданской обороны, чрезвычайным ситуациям и ликвидации последствий стихийных бедствий № 329 от 08.07.2004 года,</w:t>
      </w:r>
      <w:r w:rsidRPr="00B302AC">
        <w:rPr>
          <w:sz w:val="22"/>
          <w:szCs w:val="22"/>
        </w:rPr>
        <w:t xml:space="preserve"> протокола заседания комиссии по чрезвычайным ситуациям и пожарной безопасности при А</w:t>
      </w:r>
      <w:r>
        <w:rPr>
          <w:sz w:val="22"/>
          <w:szCs w:val="22"/>
        </w:rPr>
        <w:t>дминистрации Звёзднинского</w:t>
      </w:r>
      <w:r w:rsidRPr="00B302AC">
        <w:rPr>
          <w:sz w:val="22"/>
          <w:szCs w:val="22"/>
        </w:rPr>
        <w:t xml:space="preserve"> муниципального образования от </w:t>
      </w:r>
      <w:r>
        <w:rPr>
          <w:sz w:val="22"/>
          <w:szCs w:val="22"/>
        </w:rPr>
        <w:t>13</w:t>
      </w:r>
      <w:r w:rsidRPr="00B302AC">
        <w:rPr>
          <w:sz w:val="22"/>
          <w:szCs w:val="22"/>
        </w:rPr>
        <w:t>.</w:t>
      </w:r>
      <w:r>
        <w:rPr>
          <w:sz w:val="22"/>
          <w:szCs w:val="22"/>
        </w:rPr>
        <w:t>09</w:t>
      </w:r>
      <w:r w:rsidRPr="00B302AC">
        <w:rPr>
          <w:sz w:val="22"/>
          <w:szCs w:val="22"/>
        </w:rPr>
        <w:t>.2019г. № 1, руководствуясь ст. 15 Федерального закона от 06.10.2003г. №131-ФЗ «</w:t>
      </w:r>
      <w:r w:rsidRPr="00B302AC">
        <w:rPr>
          <w:bCs/>
          <w:sz w:val="22"/>
          <w:szCs w:val="22"/>
        </w:rPr>
        <w:t xml:space="preserve">Об общих принципах организации местного самоуправления в Российской Федерации», </w:t>
      </w:r>
      <w:r w:rsidRPr="00B302AC">
        <w:rPr>
          <w:sz w:val="22"/>
          <w:szCs w:val="22"/>
        </w:rPr>
        <w:t>ст. 4</w:t>
      </w:r>
      <w:r>
        <w:rPr>
          <w:sz w:val="22"/>
          <w:szCs w:val="22"/>
        </w:rPr>
        <w:t>7</w:t>
      </w:r>
      <w:r w:rsidRPr="00B302AC">
        <w:rPr>
          <w:sz w:val="22"/>
          <w:szCs w:val="22"/>
        </w:rPr>
        <w:t xml:space="preserve"> Устава </w:t>
      </w:r>
      <w:r>
        <w:rPr>
          <w:sz w:val="22"/>
          <w:szCs w:val="22"/>
        </w:rPr>
        <w:t xml:space="preserve">Звёзднинского </w:t>
      </w:r>
      <w:r w:rsidRPr="00B302AC">
        <w:rPr>
          <w:sz w:val="22"/>
          <w:szCs w:val="22"/>
        </w:rPr>
        <w:t xml:space="preserve"> муниципального образования</w:t>
      </w:r>
      <w:r>
        <w:rPr>
          <w:sz w:val="24"/>
          <w:szCs w:val="24"/>
        </w:rPr>
        <w:t>,</w:t>
      </w:r>
    </w:p>
    <w:p w:rsidR="00C56C17" w:rsidRPr="00B302AC" w:rsidRDefault="00C56C17" w:rsidP="00C56C17">
      <w:pPr>
        <w:jc w:val="both"/>
        <w:rPr>
          <w:sz w:val="22"/>
          <w:szCs w:val="22"/>
        </w:rPr>
      </w:pPr>
    </w:p>
    <w:p w:rsidR="00C56C17" w:rsidRPr="00E160CD" w:rsidRDefault="00C56C17" w:rsidP="00743E46">
      <w:pPr>
        <w:jc w:val="center"/>
        <w:rPr>
          <w:b/>
          <w:sz w:val="22"/>
          <w:szCs w:val="22"/>
        </w:rPr>
      </w:pPr>
      <w:r w:rsidRPr="00E160CD">
        <w:rPr>
          <w:b/>
          <w:sz w:val="22"/>
          <w:szCs w:val="22"/>
        </w:rPr>
        <w:t>П О С Т А Н О В Л Я Ю:</w:t>
      </w:r>
      <w:bookmarkStart w:id="0" w:name="_GoBack"/>
      <w:bookmarkEnd w:id="0"/>
    </w:p>
    <w:p w:rsidR="00C56C17" w:rsidRPr="00E160CD" w:rsidRDefault="00B302AC" w:rsidP="009163DA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 11 часов 30 минут 13 сентября</w:t>
      </w:r>
      <w:r w:rsidR="009C7F8F" w:rsidRPr="00E160CD">
        <w:rPr>
          <w:sz w:val="22"/>
          <w:szCs w:val="22"/>
        </w:rPr>
        <w:t xml:space="preserve"> 2019 года ввести на территории Звёзднинского муниципального об</w:t>
      </w:r>
      <w:r>
        <w:rPr>
          <w:sz w:val="22"/>
          <w:szCs w:val="22"/>
        </w:rPr>
        <w:t>разования режим</w:t>
      </w:r>
      <w:r w:rsidR="009C7F8F" w:rsidRPr="00E160CD">
        <w:rPr>
          <w:sz w:val="22"/>
          <w:szCs w:val="22"/>
        </w:rPr>
        <w:t xml:space="preserve"> «Чрезвычайная ситуация» до особого распоряжения.</w:t>
      </w:r>
    </w:p>
    <w:p w:rsidR="009C7F8F" w:rsidRPr="00E160CD" w:rsidRDefault="00B302AC" w:rsidP="009163DA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Границы и зоны чрезвычайной ситуации определить в пределах – </w:t>
      </w:r>
      <w:r w:rsidR="00743E46">
        <w:rPr>
          <w:sz w:val="22"/>
          <w:szCs w:val="22"/>
        </w:rPr>
        <w:t>Звёзднинского муниципального образования</w:t>
      </w:r>
      <w:r>
        <w:rPr>
          <w:sz w:val="22"/>
          <w:szCs w:val="22"/>
        </w:rPr>
        <w:t>.</w:t>
      </w:r>
    </w:p>
    <w:p w:rsidR="00E160CD" w:rsidRPr="00E160CD" w:rsidRDefault="00E160CD" w:rsidP="00E160CD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E160CD">
        <w:rPr>
          <w:sz w:val="22"/>
          <w:szCs w:val="22"/>
        </w:rPr>
        <w:t>На жалобы, поступающие от населения, незамедлительно реагировать, при этом информировать МКУ «ЕДДС» УКМО, а также информировать об обстановке на месте МКУ «ЕДДС» УКМО и руководство УКМО.</w:t>
      </w:r>
    </w:p>
    <w:p w:rsidR="00E160CD" w:rsidRPr="00E160CD" w:rsidRDefault="00E160CD" w:rsidP="00E160CD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E160CD">
        <w:rPr>
          <w:sz w:val="22"/>
          <w:szCs w:val="22"/>
        </w:rPr>
        <w:t xml:space="preserve">МКУ «ЕДДС» УКМО (Гордеенко Д.А.) </w:t>
      </w:r>
      <w:r w:rsidR="00743E46">
        <w:rPr>
          <w:sz w:val="22"/>
          <w:szCs w:val="22"/>
        </w:rPr>
        <w:t xml:space="preserve">предложить </w:t>
      </w:r>
      <w:r w:rsidRPr="00E160CD">
        <w:rPr>
          <w:sz w:val="22"/>
          <w:szCs w:val="22"/>
        </w:rPr>
        <w:t>проводить контрольные донесения в ФКУ ЦУКС ГУ МЧС России по Иркутской области, об оперативной обстановке в Звёзднинском муниципальном образовании.</w:t>
      </w:r>
    </w:p>
    <w:p w:rsidR="00E160CD" w:rsidRPr="00E160CD" w:rsidRDefault="00E160CD" w:rsidP="00E160CD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E160CD">
        <w:rPr>
          <w:sz w:val="22"/>
          <w:szCs w:val="22"/>
        </w:rPr>
        <w:t xml:space="preserve">Комитету по управлению муниципальным имуществом УКМО (Марков С.Э.) </w:t>
      </w:r>
      <w:r w:rsidR="00743E46">
        <w:rPr>
          <w:sz w:val="22"/>
          <w:szCs w:val="22"/>
        </w:rPr>
        <w:t xml:space="preserve">предложить </w:t>
      </w:r>
      <w:r w:rsidRPr="00E160CD">
        <w:rPr>
          <w:sz w:val="22"/>
          <w:szCs w:val="22"/>
        </w:rPr>
        <w:t>организовать проведение ремонтных работ по установке опор линии электропередачи и решить вопрос с финансированием, т.к. линии электропередачи находятся в собственности КУМИ.</w:t>
      </w:r>
    </w:p>
    <w:p w:rsidR="00117FCB" w:rsidRPr="00E160CD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rStyle w:val="normaltextrun1"/>
          <w:sz w:val="22"/>
          <w:szCs w:val="22"/>
        </w:rPr>
      </w:pPr>
      <w:r w:rsidRPr="00E160CD">
        <w:rPr>
          <w:rStyle w:val="normaltextrun1"/>
          <w:sz w:val="22"/>
          <w:szCs w:val="22"/>
        </w:rPr>
        <w:t xml:space="preserve">Обнародовать данное постановление на официальном сайте Администрации Звёзднинского городского поселения </w:t>
      </w:r>
      <w:hyperlink r:id="rId5" w:history="1">
        <w:r w:rsidRPr="00E160CD">
          <w:rPr>
            <w:rStyle w:val="a6"/>
            <w:sz w:val="22"/>
            <w:szCs w:val="22"/>
            <w:lang w:val="en-US"/>
          </w:rPr>
          <w:t>www</w:t>
        </w:r>
        <w:r w:rsidRPr="00E160CD">
          <w:rPr>
            <w:rStyle w:val="a6"/>
            <w:sz w:val="22"/>
            <w:szCs w:val="22"/>
          </w:rPr>
          <w:t>.Звёздный-</w:t>
        </w:r>
        <w:proofErr w:type="spellStart"/>
        <w:r w:rsidRPr="00E160CD">
          <w:rPr>
            <w:rStyle w:val="a6"/>
            <w:sz w:val="22"/>
            <w:szCs w:val="22"/>
          </w:rPr>
          <w:t>адм.рф</w:t>
        </w:r>
        <w:proofErr w:type="spellEnd"/>
      </w:hyperlink>
      <w:r w:rsidRPr="00E160CD">
        <w:rPr>
          <w:rStyle w:val="normaltextrun1"/>
          <w:sz w:val="22"/>
          <w:szCs w:val="22"/>
        </w:rPr>
        <w:t>.;</w:t>
      </w:r>
    </w:p>
    <w:p w:rsidR="00117FCB" w:rsidRPr="00E160CD" w:rsidRDefault="00117FCB" w:rsidP="00117FCB">
      <w:pPr>
        <w:pStyle w:val="paragraph"/>
        <w:numPr>
          <w:ilvl w:val="0"/>
          <w:numId w:val="3"/>
        </w:numPr>
        <w:jc w:val="both"/>
        <w:textAlignment w:val="baseline"/>
        <w:rPr>
          <w:sz w:val="22"/>
          <w:szCs w:val="22"/>
        </w:rPr>
      </w:pPr>
      <w:r w:rsidRPr="00E160CD">
        <w:rPr>
          <w:rStyle w:val="normaltextrun1"/>
          <w:sz w:val="22"/>
          <w:szCs w:val="22"/>
        </w:rPr>
        <w:t>Контроль исполнения данного постановления оставляю за собой.</w:t>
      </w:r>
    </w:p>
    <w:p w:rsidR="00A85123" w:rsidRPr="00C32F76" w:rsidRDefault="00A85123" w:rsidP="00E160CD">
      <w:pPr>
        <w:jc w:val="both"/>
        <w:rPr>
          <w:sz w:val="24"/>
        </w:rPr>
      </w:pPr>
    </w:p>
    <w:p w:rsidR="00C56C17" w:rsidRDefault="00C56C17" w:rsidP="00C56C17">
      <w:pPr>
        <w:jc w:val="both"/>
        <w:rPr>
          <w:sz w:val="24"/>
        </w:rPr>
      </w:pPr>
      <w:r>
        <w:rPr>
          <w:sz w:val="24"/>
        </w:rPr>
        <w:t xml:space="preserve"> Глава Звёзднинского городского                                                                   Н.М. Замулко</w:t>
      </w:r>
    </w:p>
    <w:p w:rsidR="001200DC" w:rsidRDefault="00C56C17" w:rsidP="00E160CD">
      <w:pPr>
        <w:jc w:val="both"/>
        <w:rPr>
          <w:sz w:val="24"/>
        </w:rPr>
      </w:pPr>
      <w:r>
        <w:rPr>
          <w:sz w:val="24"/>
        </w:rPr>
        <w:t xml:space="preserve"> поселения  </w:t>
      </w:r>
    </w:p>
    <w:sectPr w:rsidR="00120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7577661"/>
    <w:multiLevelType w:val="hybridMultilevel"/>
    <w:tmpl w:val="EB5CE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BE2348"/>
    <w:multiLevelType w:val="hybridMultilevel"/>
    <w:tmpl w:val="4080C1C0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9A66FA"/>
    <w:multiLevelType w:val="hybridMultilevel"/>
    <w:tmpl w:val="9692E658"/>
    <w:lvl w:ilvl="0" w:tplc="5B6CCE9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1F68CC"/>
    <w:multiLevelType w:val="hybridMultilevel"/>
    <w:tmpl w:val="22F0C00E"/>
    <w:lvl w:ilvl="0" w:tplc="05FAC5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117FCB"/>
    <w:rsid w:val="001200DC"/>
    <w:rsid w:val="00483F76"/>
    <w:rsid w:val="00550EE7"/>
    <w:rsid w:val="007211EF"/>
    <w:rsid w:val="00743E46"/>
    <w:rsid w:val="007B5369"/>
    <w:rsid w:val="009163DA"/>
    <w:rsid w:val="00977364"/>
    <w:rsid w:val="009C7F8F"/>
    <w:rsid w:val="009E76FA"/>
    <w:rsid w:val="00A85123"/>
    <w:rsid w:val="00B302AC"/>
    <w:rsid w:val="00C56C17"/>
    <w:rsid w:val="00CB3318"/>
    <w:rsid w:val="00D548B0"/>
    <w:rsid w:val="00E160CD"/>
    <w:rsid w:val="00ED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45B69A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47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cp:lastPrinted>2019-09-12T08:45:00Z</cp:lastPrinted>
  <dcterms:created xsi:type="dcterms:W3CDTF">2019-09-12T08:45:00Z</dcterms:created>
  <dcterms:modified xsi:type="dcterms:W3CDTF">2019-09-12T08:45:00Z</dcterms:modified>
</cp:coreProperties>
</file>